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12" w:lineRule="auto"/>
        <w:jc w:val="left"/>
        <w:rPr>
          <w:rFonts w:ascii="Times New Roman" w:hAnsi="Times New Roman" w:eastAsia="黑体"/>
          <w:b/>
          <w:bCs/>
          <w:kern w:val="0"/>
          <w:sz w:val="44"/>
          <w:szCs w:val="44"/>
        </w:rPr>
      </w:pPr>
    </w:p>
    <w:p>
      <w:pPr>
        <w:widowControl/>
        <w:snapToGrid w:val="0"/>
        <w:spacing w:line="312" w:lineRule="auto"/>
        <w:jc w:val="center"/>
        <w:rPr>
          <w:rFonts w:hint="eastAsia" w:ascii="Times New Roman" w:hAnsi="黑体" w:eastAsia="黑体"/>
          <w:bCs/>
          <w:kern w:val="0"/>
          <w:sz w:val="40"/>
          <w:szCs w:val="40"/>
          <w:lang w:val="en-US" w:eastAsia="zh-CN"/>
        </w:rPr>
      </w:pPr>
    </w:p>
    <w:p>
      <w:pPr>
        <w:widowControl/>
        <w:snapToGrid w:val="0"/>
        <w:spacing w:line="312" w:lineRule="auto"/>
        <w:jc w:val="center"/>
        <w:rPr>
          <w:rFonts w:hint="eastAsia" w:ascii="Times New Roman" w:hAnsi="黑体" w:eastAsia="黑体"/>
          <w:bCs/>
          <w:kern w:val="0"/>
          <w:sz w:val="40"/>
          <w:szCs w:val="40"/>
          <w:lang w:val="en-US" w:eastAsia="zh-CN"/>
        </w:rPr>
      </w:pPr>
    </w:p>
    <w:p>
      <w:pPr>
        <w:widowControl/>
        <w:snapToGrid w:val="0"/>
        <w:spacing w:line="312" w:lineRule="auto"/>
        <w:jc w:val="center"/>
        <w:rPr>
          <w:rFonts w:hint="default" w:ascii="Times New Roman" w:hAnsi="Times New Roman" w:eastAsia="黑体"/>
          <w:b/>
          <w:bCs w:val="0"/>
          <w:kern w:val="0"/>
          <w:sz w:val="52"/>
          <w:szCs w:val="52"/>
          <w:lang w:val="en-US" w:eastAsia="zh-CN"/>
        </w:rPr>
      </w:pPr>
      <w:r>
        <w:rPr>
          <w:rFonts w:hint="eastAsia" w:ascii="Times New Roman" w:hAnsi="黑体" w:eastAsia="黑体"/>
          <w:b/>
          <w:bCs w:val="0"/>
          <w:kern w:val="0"/>
          <w:sz w:val="52"/>
          <w:szCs w:val="52"/>
          <w:lang w:val="en-US" w:eastAsia="zh-CN"/>
        </w:rPr>
        <w:t>黄冈师范学院</w:t>
      </w:r>
    </w:p>
    <w:p>
      <w:pPr>
        <w:widowControl/>
        <w:snapToGrid w:val="0"/>
        <w:spacing w:line="312" w:lineRule="auto"/>
        <w:jc w:val="center"/>
        <w:rPr>
          <w:rFonts w:ascii="Times New Roman" w:hAnsi="Times New Roman" w:eastAsia="黑体"/>
          <w:bCs/>
          <w:kern w:val="0"/>
          <w:sz w:val="52"/>
          <w:szCs w:val="52"/>
        </w:rPr>
      </w:pPr>
      <w:r>
        <w:rPr>
          <w:rFonts w:hint="eastAsia" w:ascii="Times New Roman" w:hAnsi="黑体" w:eastAsia="黑体"/>
          <w:b/>
          <w:bCs w:val="0"/>
          <w:kern w:val="0"/>
          <w:sz w:val="52"/>
          <w:szCs w:val="52"/>
          <w:lang w:val="en-US" w:eastAsia="zh-CN"/>
        </w:rPr>
        <w:t>现代产业学院建设验收报告</w:t>
      </w:r>
    </w:p>
    <w:p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>
      <w:pPr>
        <w:widowControl/>
        <w:snapToGrid w:val="0"/>
        <w:spacing w:beforeLines="50" w:afterLines="50" w:line="312" w:lineRule="auto"/>
        <w:ind w:firstLine="1920" w:firstLineChars="600"/>
        <w:jc w:val="left"/>
        <w:rPr>
          <w:rFonts w:hint="default" w:ascii="Times New Roman" w:hAnsi="Times New Roman" w:eastAsia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宋体"/>
          <w:kern w:val="0"/>
          <w:sz w:val="32"/>
          <w:szCs w:val="32"/>
          <w:lang w:val="en-US" w:eastAsia="zh-CN"/>
        </w:rPr>
        <w:t>项目编号：</w:t>
      </w:r>
      <w:r>
        <w:rPr>
          <w:rFonts w:ascii="Times New Roman" w:hAnsi="Times New Roman"/>
          <w:kern w:val="0"/>
          <w:sz w:val="32"/>
          <w:szCs w:val="32"/>
          <w:u w:val="single"/>
        </w:rPr>
        <w:t xml:space="preserve">                           </w:t>
      </w:r>
    </w:p>
    <w:p>
      <w:pPr>
        <w:widowControl/>
        <w:snapToGrid w:val="0"/>
        <w:spacing w:beforeLines="50" w:afterLines="50" w:line="312" w:lineRule="auto"/>
        <w:ind w:firstLine="1280" w:firstLineChars="400"/>
        <w:jc w:val="left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hint="eastAsia" w:ascii="Times New Roman" w:hAnsi="宋体"/>
          <w:kern w:val="0"/>
          <w:sz w:val="32"/>
          <w:szCs w:val="32"/>
          <w:lang w:val="en-US" w:eastAsia="zh-CN"/>
        </w:rPr>
        <w:t>产业学院</w:t>
      </w:r>
      <w:r>
        <w:rPr>
          <w:rFonts w:ascii="Times New Roman" w:hAnsi="宋体"/>
          <w:kern w:val="0"/>
          <w:sz w:val="32"/>
          <w:szCs w:val="32"/>
        </w:rPr>
        <w:t>名称：</w:t>
      </w:r>
      <w:r>
        <w:rPr>
          <w:rFonts w:ascii="Times New Roman" w:hAnsi="Times New Roman"/>
          <w:kern w:val="0"/>
          <w:sz w:val="32"/>
          <w:szCs w:val="32"/>
          <w:u w:val="single"/>
        </w:rPr>
        <w:t xml:space="preserve">                           </w:t>
      </w:r>
    </w:p>
    <w:p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kern w:val="0"/>
          <w:sz w:val="32"/>
          <w:szCs w:val="32"/>
          <w:u w:val="single"/>
        </w:rPr>
      </w:pPr>
      <w:r>
        <w:rPr>
          <w:rFonts w:hint="eastAsia" w:ascii="Times New Roman" w:hAnsi="宋体"/>
          <w:kern w:val="0"/>
          <w:sz w:val="32"/>
          <w:szCs w:val="32"/>
          <w:lang w:val="en-US" w:eastAsia="zh-CN"/>
        </w:rPr>
        <w:t>合作企业（单位）名称</w:t>
      </w:r>
      <w:r>
        <w:rPr>
          <w:rFonts w:ascii="Times New Roman" w:hAnsi="宋体"/>
          <w:kern w:val="0"/>
          <w:sz w:val="32"/>
          <w:szCs w:val="32"/>
        </w:rPr>
        <w:t>：</w:t>
      </w:r>
      <w:r>
        <w:rPr>
          <w:rFonts w:ascii="Times New Roman" w:hAnsi="Times New Roman"/>
          <w:kern w:val="0"/>
          <w:sz w:val="32"/>
          <w:szCs w:val="32"/>
          <w:u w:val="single"/>
        </w:rPr>
        <w:t xml:space="preserve">                           </w:t>
      </w:r>
    </w:p>
    <w:p>
      <w:pPr>
        <w:widowControl/>
        <w:snapToGrid w:val="0"/>
        <w:spacing w:beforeLines="50" w:afterLines="50" w:line="312" w:lineRule="auto"/>
        <w:ind w:firstLine="1600" w:firstLineChars="500"/>
        <w:jc w:val="left"/>
        <w:rPr>
          <w:rFonts w:hint="eastAsia" w:ascii="Times New Roman" w:hAnsi="Times New Roman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/>
          <w:kern w:val="0"/>
          <w:sz w:val="32"/>
          <w:szCs w:val="32"/>
          <w:lang w:val="en-US" w:eastAsia="zh-CN"/>
        </w:rPr>
        <w:t>共建专业点：</w:t>
      </w:r>
      <w:r>
        <w:rPr>
          <w:rFonts w:hint="eastAsia" w:ascii="Times New Roman" w:hAnsi="Times New Roman"/>
          <w:kern w:val="0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widowControl/>
        <w:snapToGrid w:val="0"/>
        <w:spacing w:beforeLines="50" w:afterLines="50" w:line="312" w:lineRule="auto"/>
        <w:ind w:firstLine="1280" w:firstLineChars="400"/>
        <w:jc w:val="left"/>
        <w:rPr>
          <w:rFonts w:ascii="Times New Roman" w:hAnsi="Times New Roman"/>
          <w:kern w:val="0"/>
          <w:sz w:val="32"/>
          <w:szCs w:val="32"/>
          <w:u w:val="single"/>
        </w:rPr>
      </w:pPr>
      <w:r>
        <w:rPr>
          <w:rFonts w:hint="eastAsia" w:ascii="Times New Roman" w:hAnsi="宋体"/>
          <w:kern w:val="0"/>
          <w:sz w:val="32"/>
          <w:szCs w:val="32"/>
          <w:lang w:val="en-US" w:eastAsia="zh-CN"/>
        </w:rPr>
        <w:t>产业学院院长</w:t>
      </w:r>
      <w:r>
        <w:rPr>
          <w:rFonts w:ascii="Times New Roman" w:hAnsi="宋体"/>
          <w:kern w:val="0"/>
          <w:sz w:val="32"/>
          <w:szCs w:val="32"/>
        </w:rPr>
        <w:t>：</w:t>
      </w:r>
      <w:r>
        <w:rPr>
          <w:rFonts w:ascii="Times New Roman" w:hAnsi="Times New Roman"/>
          <w:kern w:val="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/>
          <w:kern w:val="0"/>
          <w:sz w:val="32"/>
          <w:szCs w:val="32"/>
          <w:u w:val="single"/>
        </w:rPr>
        <w:t xml:space="preserve">                   </w:t>
      </w:r>
    </w:p>
    <w:p>
      <w:pPr>
        <w:widowControl/>
        <w:snapToGrid w:val="0"/>
        <w:spacing w:beforeLines="50" w:afterLines="50" w:line="312" w:lineRule="auto"/>
        <w:ind w:left="1915" w:leftChars="912" w:firstLine="0" w:firstLineChars="0"/>
        <w:jc w:val="left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hint="eastAsia" w:ascii="Times New Roman" w:hAnsi="宋体"/>
          <w:kern w:val="0"/>
          <w:sz w:val="32"/>
          <w:szCs w:val="32"/>
          <w:lang w:val="en-US" w:eastAsia="zh-CN"/>
        </w:rPr>
        <w:t>填报日期</w:t>
      </w:r>
      <w:r>
        <w:rPr>
          <w:rFonts w:ascii="Times New Roman" w:hAnsi="宋体"/>
          <w:kern w:val="0"/>
          <w:sz w:val="32"/>
          <w:szCs w:val="32"/>
        </w:rPr>
        <w:t>：</w:t>
      </w:r>
      <w:r>
        <w:rPr>
          <w:rFonts w:ascii="Times New Roman" w:hAnsi="Times New Roman"/>
          <w:kern w:val="0"/>
          <w:sz w:val="32"/>
          <w:szCs w:val="32"/>
          <w:u w:val="single"/>
        </w:rPr>
        <w:t xml:space="preserve">                           </w:t>
      </w:r>
    </w:p>
    <w:p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 w:eastAsia="黑体"/>
          <w:kern w:val="0"/>
          <w:sz w:val="30"/>
          <w:szCs w:val="30"/>
        </w:rPr>
      </w:pPr>
    </w:p>
    <w:p>
      <w:pPr>
        <w:widowControl/>
        <w:snapToGrid w:val="0"/>
        <w:spacing w:beforeLines="50" w:afterLines="50" w:line="312" w:lineRule="auto"/>
        <w:jc w:val="both"/>
        <w:rPr>
          <w:rFonts w:ascii="Times New Roman" w:hAnsi="Times New Roman" w:eastAsia="黑体"/>
          <w:kern w:val="0"/>
          <w:sz w:val="24"/>
          <w:szCs w:val="24"/>
        </w:rPr>
      </w:pPr>
    </w:p>
    <w:p>
      <w:pPr>
        <w:widowControl/>
        <w:snapToGrid w:val="0"/>
        <w:spacing w:beforeLines="50" w:afterLines="50" w:line="312" w:lineRule="auto"/>
        <w:jc w:val="both"/>
        <w:rPr>
          <w:rFonts w:ascii="Times New Roman" w:hAnsi="Times New Roman" w:eastAsia="黑体"/>
          <w:kern w:val="0"/>
          <w:sz w:val="24"/>
          <w:szCs w:val="24"/>
        </w:rPr>
      </w:pPr>
    </w:p>
    <w:p>
      <w:pPr>
        <w:widowControl/>
        <w:snapToGrid w:val="0"/>
        <w:spacing w:line="312" w:lineRule="auto"/>
        <w:jc w:val="center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</w:p>
    <w:p>
      <w:pPr>
        <w:widowControl/>
        <w:snapToGrid w:val="0"/>
        <w:spacing w:line="312" w:lineRule="auto"/>
        <w:jc w:val="both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widowControl/>
        <w:snapToGrid w:val="0"/>
        <w:spacing w:line="312" w:lineRule="auto"/>
        <w:jc w:val="center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eastAsia="黑体"/>
          <w:sz w:val="32"/>
          <w:szCs w:val="32"/>
        </w:rPr>
        <w:t>教务处</w:t>
      </w:r>
      <w:r>
        <w:rPr>
          <w:rFonts w:hint="eastAsia" w:eastAsia="黑体"/>
          <w:sz w:val="32"/>
          <w:szCs w:val="32"/>
          <w:lang w:val="en-US" w:eastAsia="zh-CN"/>
        </w:rPr>
        <w:t>制表</w:t>
      </w:r>
    </w:p>
    <w:p/>
    <w:p>
      <w:r>
        <w:br w:type="page"/>
      </w:r>
    </w:p>
    <w:tbl>
      <w:tblPr>
        <w:tblStyle w:val="3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default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default" w:eastAsia="黑体"/>
                <w:sz w:val="28"/>
                <w:szCs w:val="28"/>
                <w:lang w:val="en-US" w:eastAsia="zh-CN"/>
              </w:rPr>
              <w:t>项目概述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50" w:lineRule="exact"/>
              <w:textAlignment w:val="auto"/>
              <w:rPr>
                <w:rFonts w:hint="default" w:ascii="Times New Roman" w:hAnsi="Times New Roman" w:eastAsia="方正黑体简体" w:cs="Times New Roman"/>
                <w:sz w:val="32"/>
                <w:szCs w:val="32"/>
                <w:lang w:val="en-US" w:eastAsia="zh-CN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  <w:p>
            <w:pPr>
              <w:pStyle w:val="2"/>
              <w:rPr>
                <w:rFonts w:hint="eastAsia" w:eastAsia="黑体"/>
                <w:sz w:val="24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5" w:type="dxa"/>
            <w:vAlign w:val="top"/>
          </w:tcPr>
          <w:p>
            <w:pPr>
              <w:numPr>
                <w:ilvl w:val="0"/>
                <w:numId w:val="0"/>
              </w:numPr>
              <w:spacing w:line="440" w:lineRule="atLeast"/>
              <w:ind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二、</w:t>
            </w:r>
            <w:r>
              <w:rPr>
                <w:rFonts w:hint="default" w:eastAsia="黑体"/>
                <w:sz w:val="28"/>
                <w:szCs w:val="28"/>
                <w:lang w:val="en-US" w:eastAsia="zh-CN"/>
              </w:rPr>
              <w:t>工作举措及成效</w:t>
            </w:r>
            <w:r>
              <w:rPr>
                <w:rFonts w:hint="eastAsia" w:ascii="仿宋" w:hAnsi="仿宋" w:eastAsia="仿宋" w:cs="仿宋"/>
                <w:color w:val="FF0000"/>
                <w:sz w:val="22"/>
                <w:szCs w:val="22"/>
                <w:lang w:val="en-US" w:eastAsia="zh-CN"/>
              </w:rPr>
              <w:t>（从创新人才培养模式、提升专业建设质量、开发校企合作课程、合作共建实习实训基地、推进大学生创新创业教育、建设高水平教师队伍、搭建产学研用服务平台、完善管理体制机制等方面重点阐述）</w:t>
            </w:r>
          </w:p>
          <w:p>
            <w:pPr>
              <w:ind w:firstLine="643" w:firstLineChars="200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  <w:p>
            <w:pPr>
              <w:ind w:firstLine="643" w:firstLineChars="200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  <w:p>
            <w:pPr>
              <w:numPr>
                <w:ilvl w:val="0"/>
                <w:numId w:val="0"/>
              </w:numPr>
              <w:spacing w:line="440" w:lineRule="atLeast"/>
              <w:rPr>
                <w:rFonts w:hint="eastAsia" w:eastAsia="黑体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pStyle w:val="2"/>
              <w:rPr>
                <w:rFonts w:hint="eastAsia" w:eastAsia="黑体"/>
                <w:sz w:val="28"/>
                <w:szCs w:val="28"/>
              </w:rPr>
            </w:pPr>
          </w:p>
          <w:p>
            <w:pPr>
              <w:rPr>
                <w:rFonts w:hint="eastAsia" w:eastAsia="黑体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default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default" w:eastAsia="黑体"/>
                <w:sz w:val="28"/>
                <w:szCs w:val="28"/>
                <w:lang w:val="en-US" w:eastAsia="zh-CN"/>
              </w:rPr>
              <w:t>、存在问题分析及下一步建设计划</w:t>
            </w: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849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eastAsia="黑体"/>
                <w:sz w:val="28"/>
                <w:szCs w:val="28"/>
              </w:rPr>
              <w:t>、经费使用情况（要求从校财务系统中导出经费使用情况，并列出对应的建设成果）</w:t>
            </w:r>
          </w:p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atLeast"/>
        </w:trPr>
        <w:tc>
          <w:tcPr>
            <w:tcW w:w="849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五、所属学院审核意见</w:t>
            </w: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  <w:bookmarkStart w:id="0" w:name="_GoBack"/>
            <w:bookmarkEnd w:id="0"/>
          </w:p>
          <w:p>
            <w:pPr>
              <w:pStyle w:val="2"/>
              <w:rPr>
                <w:rFonts w:hint="eastAsia"/>
              </w:rPr>
            </w:pPr>
          </w:p>
          <w:p>
            <w:pPr>
              <w:wordWrap w:val="0"/>
              <w:spacing w:line="440" w:lineRule="atLeast"/>
              <w:jc w:val="right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8"/>
                <w:szCs w:val="28"/>
              </w:rPr>
              <w:t>签字（盖章）</w:t>
            </w:r>
            <w:r>
              <w:rPr>
                <w:rFonts w:hint="eastAsia" w:ascii="华文中宋" w:hAnsi="华文中宋" w:eastAsia="华文中宋"/>
                <w:b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华文中宋" w:hAnsi="华文中宋" w:eastAsia="华文中宋"/>
                <w:b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wordWrap w:val="0"/>
              <w:spacing w:line="440" w:lineRule="atLeast"/>
              <w:jc w:val="right"/>
              <w:rPr>
                <w:rFonts w:hint="default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8"/>
                <w:szCs w:val="28"/>
              </w:rPr>
              <w:t>年    月    日</w:t>
            </w:r>
            <w:r>
              <w:rPr>
                <w:rFonts w:hint="eastAsia" w:ascii="华文中宋" w:hAnsi="华文中宋" w:eastAsia="华文中宋"/>
                <w:b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0" w:hRule="atLeast"/>
        </w:trPr>
        <w:tc>
          <w:tcPr>
            <w:tcW w:w="849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440" w:lineRule="atLeast"/>
              <w:jc w:val="both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val="en-US" w:eastAsia="zh-CN"/>
              </w:rPr>
              <w:t>六、专家组审核意见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line="440" w:lineRule="atLeast"/>
              <w:rPr>
                <w:rFonts w:hint="eastAsia" w:eastAsia="黑体"/>
                <w:sz w:val="24"/>
              </w:rPr>
            </w:pPr>
          </w:p>
          <w:p>
            <w:pPr>
              <w:wordWrap w:val="0"/>
              <w:spacing w:line="440" w:lineRule="atLeast"/>
              <w:jc w:val="right"/>
              <w:rPr>
                <w:rFonts w:hint="default" w:ascii="华文中宋" w:hAnsi="华文中宋" w:eastAsia="华文中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8"/>
                <w:szCs w:val="28"/>
              </w:rPr>
              <w:t>专家组组长：</w:t>
            </w:r>
            <w:r>
              <w:rPr>
                <w:rFonts w:hint="eastAsia" w:ascii="华文中宋" w:hAnsi="华文中宋" w:eastAsia="华文中宋"/>
                <w:b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wordWrap w:val="0"/>
              <w:spacing w:line="440" w:lineRule="atLeast"/>
              <w:jc w:val="right"/>
              <w:rPr>
                <w:rFonts w:hint="default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sz w:val="28"/>
                <w:szCs w:val="28"/>
              </w:rPr>
              <w:t>年    月    日</w:t>
            </w:r>
            <w:r>
              <w:rPr>
                <w:rFonts w:hint="eastAsia" w:ascii="华文中宋" w:hAnsi="华文中宋" w:eastAsia="华文中宋"/>
                <w:b/>
                <w:sz w:val="28"/>
                <w:szCs w:val="28"/>
                <w:lang w:val="en-US" w:eastAsia="zh-CN"/>
              </w:rPr>
              <w:t xml:space="preserve">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mE4MTdkNjhiNWNmYTA3ODk0Mjc0MTc2YWU1NTQifQ=="/>
    <w:docVar w:name="KSO_WPS_MARK_KEY" w:val="31b6c9f4-7d76-4472-b971-9042e8ff1f6d"/>
  </w:docVars>
  <w:rsids>
    <w:rsidRoot w:val="14333217"/>
    <w:rsid w:val="0A5A1F7D"/>
    <w:rsid w:val="0E977180"/>
    <w:rsid w:val="103145A0"/>
    <w:rsid w:val="11D861DF"/>
    <w:rsid w:val="14333217"/>
    <w:rsid w:val="1C65399C"/>
    <w:rsid w:val="22B61C24"/>
    <w:rsid w:val="293C022D"/>
    <w:rsid w:val="2BDA52DF"/>
    <w:rsid w:val="2CC85B89"/>
    <w:rsid w:val="35441312"/>
    <w:rsid w:val="36C37F26"/>
    <w:rsid w:val="3E354022"/>
    <w:rsid w:val="3F1223D8"/>
    <w:rsid w:val="44DE52DF"/>
    <w:rsid w:val="48B03117"/>
    <w:rsid w:val="50A05B3E"/>
    <w:rsid w:val="51E0566A"/>
    <w:rsid w:val="5A38583A"/>
    <w:rsid w:val="5B465534"/>
    <w:rsid w:val="67F820A0"/>
    <w:rsid w:val="69267E2D"/>
    <w:rsid w:val="7BD5403F"/>
    <w:rsid w:val="7B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258</Words>
  <Characters>258</Characters>
  <Lines>0</Lines>
  <Paragraphs>0</Paragraphs>
  <TotalTime>3</TotalTime>
  <ScaleCrop>false</ScaleCrop>
  <LinksUpToDate>false</LinksUpToDate>
  <CharactersWithSpaces>652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2024-03-12T01:52:00Z</dcterms:created>
  <dc:creator>Mo</dc:creator>
  <cp:lastModifiedBy>尹传玲</cp:lastModifiedBy>
  <cp:lastPrinted>2024-03-13T02:15:00Z</cp:lastPrinted>
  <dcterms:modified xsi:type="dcterms:W3CDTF">2025-04-27T07:56:04Z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5870B86BD0294B4A9CF157696C0E8116_13</vt:lpwstr>
  </property>
</Properties>
</file>